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06CB" w14:textId="3B95FD48" w:rsidR="00E34F33" w:rsidRPr="00E34F33" w:rsidRDefault="002C4AB8" w:rsidP="00E34F33">
      <w:pPr>
        <w:rPr>
          <w:b/>
          <w:sz w:val="28"/>
          <w:szCs w:val="28"/>
          <w:lang w:val="it-IT"/>
        </w:rPr>
      </w:pPr>
      <w:r w:rsidRPr="0047207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D56B641" wp14:editId="7266024D">
            <wp:simplePos x="0" y="0"/>
            <wp:positionH relativeFrom="column">
              <wp:posOffset>5095875</wp:posOffset>
            </wp:positionH>
            <wp:positionV relativeFrom="page">
              <wp:posOffset>2155511</wp:posOffset>
            </wp:positionV>
            <wp:extent cx="934421" cy="892175"/>
            <wp:effectExtent l="0" t="0" r="0" b="31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21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33">
        <w:rPr>
          <w:b/>
          <w:noProof/>
          <w:sz w:val="28"/>
          <w:szCs w:val="28"/>
          <w:lang w:val="it-IT" w:eastAsia="it-IT"/>
        </w:rPr>
        <w:drawing>
          <wp:inline distT="0" distB="0" distL="0" distR="0" wp14:anchorId="28B5943E" wp14:editId="5904D268">
            <wp:extent cx="2034540" cy="84597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F33" w:rsidRPr="00E34F33">
        <w:rPr>
          <w:b/>
          <w:sz w:val="28"/>
          <w:szCs w:val="28"/>
          <w:lang w:val="it-IT"/>
        </w:rPr>
        <w:t xml:space="preserve">                                                          </w:t>
      </w:r>
    </w:p>
    <w:p w14:paraId="34906187" w14:textId="77777777" w:rsidR="00F93F35" w:rsidRDefault="00F93F35" w:rsidP="00F93F35">
      <w:pPr>
        <w:pStyle w:val="Titolo"/>
        <w:spacing w:before="120"/>
        <w:jc w:val="right"/>
        <w:rPr>
          <w:rFonts w:cs="Helvetica"/>
          <w:b/>
          <w:sz w:val="24"/>
          <w:szCs w:val="24"/>
          <w:lang w:val="it-IT" w:eastAsia="it-IT"/>
        </w:rPr>
      </w:pPr>
    </w:p>
    <w:p w14:paraId="21FA5255" w14:textId="77777777" w:rsidR="001D42C1" w:rsidRPr="00F93F35" w:rsidRDefault="001D42C1" w:rsidP="00F93F35">
      <w:pPr>
        <w:pStyle w:val="Titolo"/>
        <w:spacing w:before="120"/>
        <w:jc w:val="right"/>
        <w:rPr>
          <w:rFonts w:cs="Helvetica"/>
          <w:b/>
          <w:sz w:val="24"/>
          <w:szCs w:val="24"/>
          <w:lang w:val="it-IT" w:eastAsia="it-IT"/>
        </w:rPr>
      </w:pPr>
      <w:r w:rsidRPr="00F93F35">
        <w:rPr>
          <w:rFonts w:cs="Helvetica"/>
          <w:b/>
          <w:sz w:val="24"/>
          <w:szCs w:val="24"/>
          <w:lang w:val="it-IT" w:eastAsia="it-IT"/>
        </w:rPr>
        <w:t>ALLEGATO D</w:t>
      </w:r>
    </w:p>
    <w:p w14:paraId="1B355C00" w14:textId="77777777" w:rsidR="00F93F35" w:rsidRPr="00F93F35" w:rsidRDefault="001D42C1" w:rsidP="00F93F35">
      <w:pPr>
        <w:jc w:val="center"/>
        <w:rPr>
          <w:rFonts w:asciiTheme="minorHAnsi" w:hAnsiTheme="minorHAnsi"/>
          <w:b/>
          <w:sz w:val="28"/>
          <w:szCs w:val="28"/>
          <w:lang w:val="it-IT" w:eastAsia="it-IT"/>
        </w:rPr>
      </w:pPr>
      <w:r w:rsidRPr="00F93F35">
        <w:rPr>
          <w:rFonts w:asciiTheme="minorHAnsi" w:hAnsiTheme="minorHAnsi"/>
          <w:b/>
          <w:sz w:val="28"/>
          <w:szCs w:val="28"/>
          <w:lang w:val="it-IT" w:eastAsia="it-IT"/>
        </w:rPr>
        <w:t>DETTAGLIO MATERIE PER UNITÀ FORMATIVE</w:t>
      </w:r>
    </w:p>
    <w:p w14:paraId="69172CA9" w14:textId="77777777" w:rsidR="00F93F35" w:rsidRPr="00F93F35" w:rsidRDefault="001D42C1" w:rsidP="00F93F35">
      <w:pPr>
        <w:jc w:val="center"/>
        <w:rPr>
          <w:rFonts w:asciiTheme="minorHAnsi" w:hAnsiTheme="minorHAnsi"/>
          <w:b/>
          <w:sz w:val="28"/>
          <w:szCs w:val="28"/>
          <w:lang w:val="it-IT" w:eastAsia="it-IT"/>
        </w:rPr>
      </w:pPr>
      <w:r w:rsidRPr="00F93F35">
        <w:rPr>
          <w:rFonts w:asciiTheme="minorHAnsi" w:hAnsiTheme="minorHAnsi"/>
          <w:b/>
          <w:sz w:val="28"/>
          <w:szCs w:val="28"/>
          <w:lang w:val="it-IT" w:eastAsia="it-IT"/>
        </w:rPr>
        <w:t>RELATIVE AL PERCORSO BIENNALE</w:t>
      </w:r>
    </w:p>
    <w:p w14:paraId="3919463B" w14:textId="77777777" w:rsidR="00E34F33" w:rsidRPr="00B57F0F" w:rsidRDefault="00E34F33" w:rsidP="00E34F33">
      <w:pPr>
        <w:jc w:val="center"/>
        <w:rPr>
          <w:rFonts w:asciiTheme="minorHAnsi" w:hAnsiTheme="minorHAnsi"/>
          <w:szCs w:val="28"/>
          <w:lang w:val="it-IT" w:eastAsia="it-IT"/>
        </w:rPr>
      </w:pP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>(indicare il cors</w:t>
      </w:r>
      <w:r>
        <w:rPr>
          <w:rFonts w:asciiTheme="minorHAnsi" w:hAnsiTheme="minorHAnsi"/>
          <w:i/>
          <w:sz w:val="18"/>
          <w:szCs w:val="28"/>
          <w:lang w:val="it-IT" w:eastAsia="it-IT"/>
        </w:rPr>
        <w:t>o</w:t>
      </w: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 xml:space="preserve"> per cui ci si candida)</w:t>
      </w:r>
    </w:p>
    <w:p w14:paraId="19A8226C" w14:textId="77777777" w:rsidR="00E34F33" w:rsidRDefault="00E34F33" w:rsidP="00E34F33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</w:p>
    <w:p w14:paraId="753B3241" w14:textId="09482F81" w:rsidR="002C4AB8" w:rsidRPr="002C4AB8" w:rsidRDefault="002C4AB8" w:rsidP="002C4AB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</w:pPr>
      <w:r w:rsidRPr="002C4AB8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it-IT"/>
        </w:rPr>
        <w:t xml:space="preserve">Produzioni industriali chimiche e biotecnologiche - </w:t>
      </w:r>
      <w:r w:rsidRPr="002C4AB8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  <w:lang w:val="it-IT"/>
        </w:rPr>
        <w:t>Tecnico superiore per il sistema qualità di prodotti e processi a base biotecnologica</w:t>
      </w:r>
      <w:r w:rsidRPr="002C4AB8">
        <w:rPr>
          <w:rFonts w:asciiTheme="minorHAnsi" w:hAnsiTheme="minorHAnsi" w:cstheme="minorHAnsi"/>
          <w:i/>
          <w:color w:val="404040" w:themeColor="text1" w:themeTint="BF"/>
          <w:sz w:val="22"/>
          <w:szCs w:val="22"/>
          <w:lang w:val="it-IT"/>
        </w:rPr>
        <w:t xml:space="preserve"> </w:t>
      </w:r>
      <w:r w:rsidRPr="002C4AB8"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>(sede di riferimento: COLLERETTO GIACOSA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 xml:space="preserve"> </w:t>
      </w:r>
      <w:r w:rsidRPr="002C4AB8"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>- IVREA)</w:t>
      </w:r>
    </w:p>
    <w:p w14:paraId="7B03E591" w14:textId="77777777" w:rsidR="002C4AB8" w:rsidRPr="002C4AB8" w:rsidRDefault="002C4AB8" w:rsidP="002C4AB8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</w:pPr>
    </w:p>
    <w:p w14:paraId="5F8AD28D" w14:textId="31531C2A" w:rsidR="002C4AB8" w:rsidRPr="002C4AB8" w:rsidRDefault="002C4AB8" w:rsidP="002C4AB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it-IT"/>
        </w:rPr>
      </w:pPr>
      <w:r w:rsidRPr="002C4AB8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it-IT"/>
        </w:rPr>
        <w:t xml:space="preserve">Applicazioni industriali biotech per le produzioni sostenibili e i materiali innovativi - </w:t>
      </w:r>
      <w:r w:rsidRPr="002C4AB8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  <w:lang w:val="it-IT"/>
        </w:rPr>
        <w:t>Tecnico superiore per la ricerca e lo sviluppo di prodotti e processi a base biotecnologica</w:t>
      </w:r>
      <w:r w:rsidRPr="002C4AB8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it-IT"/>
        </w:rPr>
        <w:t xml:space="preserve"> </w:t>
      </w:r>
      <w:r w:rsidRPr="002C4AB8"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>(Sede di riferimento: COLLERETTO GIACOSA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 xml:space="preserve"> </w:t>
      </w:r>
      <w:r w:rsidRPr="002C4AB8"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>- IVREA)</w:t>
      </w:r>
      <w:r w:rsidRPr="002C4AB8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it-IT"/>
        </w:rPr>
        <w:t xml:space="preserve"> </w:t>
      </w:r>
    </w:p>
    <w:p w14:paraId="6BBC5432" w14:textId="77777777" w:rsidR="002C4AB8" w:rsidRPr="002C4AB8" w:rsidRDefault="002C4AB8" w:rsidP="002C4AB8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it-IT"/>
        </w:rPr>
      </w:pPr>
    </w:p>
    <w:p w14:paraId="32F6EE5D" w14:textId="77777777" w:rsidR="002C4AB8" w:rsidRPr="002C4AB8" w:rsidRDefault="002C4AB8" w:rsidP="002C4AB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</w:pPr>
      <w:r w:rsidRPr="002C4AB8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it-IT"/>
        </w:rPr>
        <w:t>Produzione e manutenzione di dispositivi medicali e applicazioni per la telemedicina</w:t>
      </w:r>
      <w:r w:rsidRPr="002C4AB8"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 xml:space="preserve"> - </w:t>
      </w:r>
      <w:r w:rsidRPr="002C4AB8">
        <w:rPr>
          <w:rFonts w:asciiTheme="minorHAnsi" w:hAnsiTheme="minorHAnsi" w:cstheme="minorHAnsi"/>
          <w:b/>
          <w:i/>
          <w:color w:val="404040" w:themeColor="text1" w:themeTint="BF"/>
          <w:sz w:val="22"/>
          <w:szCs w:val="22"/>
          <w:lang w:val="it-IT"/>
        </w:rPr>
        <w:t>Tecnico superiore per la produzione di apparecchi e dispositivi diagnostici, terapeutici e riabilitativi</w:t>
      </w:r>
      <w:r w:rsidRPr="002C4AB8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it-IT"/>
        </w:rPr>
        <w:t xml:space="preserve"> </w:t>
      </w:r>
      <w:r w:rsidRPr="002C4AB8">
        <w:rPr>
          <w:rFonts w:asciiTheme="minorHAnsi" w:hAnsiTheme="minorHAnsi" w:cstheme="minorHAnsi"/>
          <w:color w:val="404040" w:themeColor="text1" w:themeTint="BF"/>
          <w:sz w:val="22"/>
          <w:szCs w:val="22"/>
          <w:lang w:val="it-IT"/>
        </w:rPr>
        <w:t>(Sede di riferimento: TORINO)</w:t>
      </w:r>
    </w:p>
    <w:p w14:paraId="694E5658" w14:textId="77777777" w:rsidR="001D42C1" w:rsidRPr="002C4AB8" w:rsidRDefault="001D42C1" w:rsidP="002C4AB8">
      <w:pPr>
        <w:pStyle w:val="Titolo"/>
        <w:spacing w:after="0"/>
        <w:jc w:val="center"/>
        <w:rPr>
          <w:rFonts w:asciiTheme="minorHAnsi" w:hAnsiTheme="minorHAnsi" w:cs="Helvetica"/>
          <w:b/>
          <w:sz w:val="20"/>
          <w:szCs w:val="20"/>
          <w:lang w:val="it-IT" w:eastAsia="it-IT"/>
        </w:rPr>
      </w:pPr>
    </w:p>
    <w:p w14:paraId="7D534AE0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Scheda di dettaglio dell’Unità Formativa (compilare una scheda per ogni Unità formativa) </w:t>
      </w:r>
    </w:p>
    <w:p w14:paraId="7F6C7C91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Cognome e nome del candidato: </w:t>
      </w:r>
    </w:p>
    <w:p w14:paraId="7FF3B6FD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_____________________________________________ </w:t>
      </w:r>
    </w:p>
    <w:p w14:paraId="43C012E7" w14:textId="77777777"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14:paraId="3AA1FFA9" w14:textId="77777777"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93F35">
        <w:rPr>
          <w:rFonts w:asciiTheme="minorHAnsi" w:hAnsiTheme="minorHAnsi" w:cs="Arial"/>
          <w:b/>
          <w:sz w:val="22"/>
          <w:szCs w:val="22"/>
          <w:lang w:val="it-IT"/>
        </w:rPr>
        <w:t xml:space="preserve">Sezione A (max caratteri 2000) - Esperienza professionale e didattica pregressa e conoscenze specifiche a supporto della candidatura </w:t>
      </w:r>
    </w:p>
    <w:p w14:paraId="73D9C4C4" w14:textId="77777777"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14:paraId="045E9342" w14:textId="77777777"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 </w:t>
      </w:r>
    </w:p>
    <w:p w14:paraId="3B440ECA" w14:textId="77777777"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 </w:t>
      </w:r>
    </w:p>
    <w:p w14:paraId="3CF81D9F" w14:textId="77777777"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lastRenderedPageBreak/>
        <w:t>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 </w:t>
      </w:r>
    </w:p>
    <w:p w14:paraId="15E42012" w14:textId="77777777" w:rsidR="00520DDA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93F35">
        <w:rPr>
          <w:rFonts w:asciiTheme="minorHAnsi" w:hAnsiTheme="minorHAnsi" w:cs="Arial"/>
          <w:b/>
          <w:sz w:val="22"/>
          <w:szCs w:val="22"/>
          <w:lang w:val="it-IT"/>
        </w:rPr>
        <w:t xml:space="preserve">Sezione B (max caratteri 5000) - Proposta di programma di dettaglio </w:t>
      </w:r>
    </w:p>
    <w:p w14:paraId="6BAF1DD7" w14:textId="77777777" w:rsidR="00E34F33" w:rsidRPr="00F93F35" w:rsidRDefault="00E34F33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14:paraId="3818B000" w14:textId="77777777" w:rsidR="001D42C1" w:rsidRPr="00F93F35" w:rsidRDefault="001D42C1" w:rsidP="00E34F3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Unità formativa (Conoscenze essenziali): </w:t>
      </w:r>
    </w:p>
    <w:p w14:paraId="2624C33F" w14:textId="77777777" w:rsidR="001D42C1" w:rsidRPr="00F93F35" w:rsidRDefault="001D42C1" w:rsidP="00E34F3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 </w:t>
      </w:r>
    </w:p>
    <w:p w14:paraId="6B631A28" w14:textId="77777777" w:rsidR="00E34F33" w:rsidRDefault="00E34F33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</w:p>
    <w:p w14:paraId="53EF5B4E" w14:textId="77777777"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Competenze in esito che si intendono raggiungere in aula (</w:t>
      </w:r>
      <w:r w:rsidR="00BB5F4A">
        <w:rPr>
          <w:rFonts w:asciiTheme="minorHAnsi" w:hAnsiTheme="minorHAnsi" w:cs="Helvetica"/>
          <w:sz w:val="22"/>
          <w:szCs w:val="22"/>
          <w:lang w:val="it-IT"/>
        </w:rPr>
        <w:t>max 15 righe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):</w:t>
      </w:r>
    </w:p>
    <w:p w14:paraId="208E9308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 </w:t>
      </w:r>
    </w:p>
    <w:p w14:paraId="18AB6FA0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 </w:t>
      </w:r>
    </w:p>
    <w:p w14:paraId="03E61F2D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 </w:t>
      </w:r>
    </w:p>
    <w:p w14:paraId="2E46B0DB" w14:textId="77777777"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Attività principali per il raggiungimento delle competenze sopra elencate (</w:t>
      </w:r>
      <w:r w:rsidR="00BB5F4A">
        <w:rPr>
          <w:rFonts w:asciiTheme="minorHAnsi" w:hAnsiTheme="minorHAnsi" w:cs="Helvetica"/>
          <w:sz w:val="22"/>
          <w:szCs w:val="22"/>
          <w:lang w:val="it-IT"/>
        </w:rPr>
        <w:t>max 10 righe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):</w:t>
      </w:r>
    </w:p>
    <w:p w14:paraId="68FB7B2D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 </w:t>
      </w:r>
    </w:p>
    <w:p w14:paraId="12B16157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 </w:t>
      </w:r>
    </w:p>
    <w:p w14:paraId="39F000FA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 </w:t>
      </w:r>
    </w:p>
    <w:p w14:paraId="1EDA764E" w14:textId="4D92CA5F" w:rsidR="001D42C1" w:rsidRPr="00F93F35" w:rsidRDefault="002C4AB8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>
        <w:rPr>
          <w:rFonts w:asciiTheme="minorHAnsi" w:hAnsiTheme="minorHAnsi" w:cs="Helvetica"/>
          <w:sz w:val="22"/>
          <w:szCs w:val="22"/>
          <w:lang w:val="it-IT"/>
        </w:rPr>
        <w:t>M</w:t>
      </w:r>
      <w:r w:rsidR="001D42C1" w:rsidRPr="00F93F35">
        <w:rPr>
          <w:rFonts w:asciiTheme="minorHAnsi" w:hAnsiTheme="minorHAnsi" w:cs="Helvetica"/>
          <w:sz w:val="22"/>
          <w:szCs w:val="22"/>
          <w:lang w:val="it-IT"/>
        </w:rPr>
        <w:t>odalità didattiche innovative che si intendono applicare</w:t>
      </w:r>
      <w:r>
        <w:rPr>
          <w:rFonts w:asciiTheme="minorHAnsi" w:hAnsiTheme="minorHAnsi" w:cs="Helvetica"/>
          <w:sz w:val="22"/>
          <w:szCs w:val="22"/>
          <w:lang w:val="it-IT"/>
        </w:rPr>
        <w:t>, in particolare durante le lezioni in FAD</w:t>
      </w:r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(max 5 righe)</w:t>
      </w:r>
      <w:r w:rsidR="001D42C1" w:rsidRPr="00F93F35">
        <w:rPr>
          <w:rFonts w:asciiTheme="minorHAnsi" w:hAnsiTheme="minorHAnsi" w:cs="Helvetica"/>
          <w:sz w:val="22"/>
          <w:szCs w:val="22"/>
          <w:lang w:val="it-IT"/>
        </w:rPr>
        <w:t>:</w:t>
      </w:r>
    </w:p>
    <w:p w14:paraId="3DF958AA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 </w:t>
      </w:r>
    </w:p>
    <w:p w14:paraId="21CB52CB" w14:textId="63AE71E2" w:rsidR="001D42C1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 </w:t>
      </w:r>
    </w:p>
    <w:p w14:paraId="48EA89E0" w14:textId="77777777" w:rsidR="002C4AB8" w:rsidRPr="00F93F35" w:rsidRDefault="002C4AB8" w:rsidP="002C4AB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</w:t>
      </w:r>
      <w:r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 </w:t>
      </w:r>
    </w:p>
    <w:p w14:paraId="1033F1D8" w14:textId="77777777"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Eventuali strumenti e attrezzature necessarie per lo svolgimento (oltre alle dotazioni </w:t>
      </w:r>
      <w:r w:rsidR="00EE1D1A">
        <w:rPr>
          <w:rFonts w:asciiTheme="minorHAnsi" w:hAnsiTheme="minorHAnsi" w:cs="Helvetica"/>
          <w:sz w:val="22"/>
          <w:szCs w:val="22"/>
          <w:lang w:val="it-IT"/>
        </w:rPr>
        <w:t>d’aula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 standard): </w:t>
      </w:r>
    </w:p>
    <w:p w14:paraId="33D19282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 </w:t>
      </w:r>
    </w:p>
    <w:p w14:paraId="09EE510F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_______________________________ </w:t>
      </w:r>
    </w:p>
    <w:p w14:paraId="16A85909" w14:textId="77777777"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Note:</w:t>
      </w:r>
    </w:p>
    <w:p w14:paraId="536C64AB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</w:p>
    <w:p w14:paraId="005EC905" w14:textId="77777777"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 </w:t>
      </w:r>
    </w:p>
    <w:p w14:paraId="4F527093" w14:textId="77777777" w:rsidR="0003736E" w:rsidRPr="00C436D5" w:rsidRDefault="001D42C1" w:rsidP="00F93F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sz w:val="18"/>
          <w:lang w:val="it-IT"/>
        </w:rPr>
      </w:pPr>
      <w:r w:rsidRPr="00C436D5">
        <w:rPr>
          <w:rFonts w:asciiTheme="minorHAnsi" w:hAnsiTheme="minorHAnsi" w:cs="Helvetica"/>
          <w:i/>
          <w:sz w:val="16"/>
          <w:szCs w:val="22"/>
          <w:lang w:val="it-IT"/>
        </w:rPr>
        <w:lastRenderedPageBreak/>
        <w:t xml:space="preserve">N.B. Per la compilazione della scheda, si invita a fare riferimento a quanto pubblicato sul sito </w:t>
      </w:r>
      <w:r w:rsidRPr="00C436D5">
        <w:rPr>
          <w:rFonts w:asciiTheme="minorHAnsi" w:hAnsiTheme="minorHAnsi" w:cs="Helvetica"/>
          <w:i/>
          <w:color w:val="0000FF"/>
          <w:sz w:val="16"/>
          <w:szCs w:val="22"/>
          <w:lang w:val="it-IT"/>
        </w:rPr>
        <w:t xml:space="preserve">www.its-biotecnologiepiemonte.it </w:t>
      </w:r>
      <w:r w:rsidRPr="00C436D5">
        <w:rPr>
          <w:rFonts w:asciiTheme="minorHAnsi" w:hAnsiTheme="minorHAnsi" w:cs="Helvetica"/>
          <w:i/>
          <w:sz w:val="16"/>
          <w:szCs w:val="22"/>
          <w:lang w:val="it-IT"/>
        </w:rPr>
        <w:t xml:space="preserve">e descritto nell’Avviso pubblico. Ulteriori approfondimenti in merito alla normativa MIUR relativamente agli ITS sono reperibili sul sito: </w:t>
      </w:r>
      <w:r w:rsidRPr="00C436D5">
        <w:rPr>
          <w:rFonts w:asciiTheme="minorHAnsi" w:hAnsiTheme="minorHAnsi" w:cs="Helvetica"/>
          <w:i/>
          <w:color w:val="0000FF"/>
          <w:sz w:val="16"/>
          <w:szCs w:val="22"/>
          <w:lang w:val="it-IT"/>
        </w:rPr>
        <w:t>http://www.indire.it/its/.</w:t>
      </w:r>
    </w:p>
    <w:sectPr w:rsidR="0003736E" w:rsidRPr="00C436D5" w:rsidSect="00C436D5">
      <w:headerReference w:type="default" r:id="rId9"/>
      <w:footerReference w:type="even" r:id="rId10"/>
      <w:footerReference w:type="default" r:id="rId11"/>
      <w:pgSz w:w="11906" w:h="16838"/>
      <w:pgMar w:top="2522" w:right="1134" w:bottom="1276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7DDC" w14:textId="77777777" w:rsidR="00062CDD" w:rsidRDefault="00062CDD" w:rsidP="001D42C1">
      <w:r>
        <w:separator/>
      </w:r>
    </w:p>
  </w:endnote>
  <w:endnote w:type="continuationSeparator" w:id="0">
    <w:p w14:paraId="702D290A" w14:textId="77777777" w:rsidR="00062CDD" w:rsidRDefault="00062CDD" w:rsidP="001D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DB2A" w14:textId="77777777" w:rsidR="00291918" w:rsidRDefault="001D42C1" w:rsidP="00E96C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44C780" w14:textId="77777777" w:rsidR="00291918" w:rsidRDefault="009A063A" w:rsidP="00762E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8B43" w14:textId="77777777" w:rsidR="00291918" w:rsidRPr="00A6560F" w:rsidRDefault="001D42C1" w:rsidP="00E96C94">
    <w:pPr>
      <w:pStyle w:val="Pidipagina"/>
      <w:framePr w:wrap="around" w:vAnchor="text" w:hAnchor="margin" w:xAlign="right" w:y="1"/>
      <w:rPr>
        <w:rStyle w:val="Numeropagina"/>
        <w:rFonts w:ascii="Helvetica" w:hAnsi="Helvetica"/>
      </w:rPr>
    </w:pPr>
    <w:r w:rsidRPr="00A6560F">
      <w:rPr>
        <w:rStyle w:val="Numeropagina"/>
        <w:rFonts w:ascii="Helvetica" w:hAnsi="Helvetica"/>
      </w:rPr>
      <w:fldChar w:fldCharType="begin"/>
    </w:r>
    <w:r w:rsidRPr="00A6560F">
      <w:rPr>
        <w:rStyle w:val="Numeropagina"/>
        <w:rFonts w:ascii="Helvetica" w:hAnsi="Helvetica"/>
      </w:rPr>
      <w:instrText xml:space="preserve">PAGE  </w:instrText>
    </w:r>
    <w:r w:rsidRPr="00A6560F">
      <w:rPr>
        <w:rStyle w:val="Numeropagina"/>
        <w:rFonts w:ascii="Helvetica" w:hAnsi="Helvetica"/>
      </w:rPr>
      <w:fldChar w:fldCharType="separate"/>
    </w:r>
    <w:r w:rsidR="004B0806">
      <w:rPr>
        <w:rStyle w:val="Numeropagina"/>
        <w:rFonts w:ascii="Helvetica" w:hAnsi="Helvetica"/>
        <w:noProof/>
      </w:rPr>
      <w:t>2</w:t>
    </w:r>
    <w:r w:rsidRPr="00A6560F">
      <w:rPr>
        <w:rStyle w:val="Numeropagina"/>
        <w:rFonts w:ascii="Helvetica" w:hAnsi="Helvetica"/>
      </w:rPr>
      <w:fldChar w:fldCharType="end"/>
    </w:r>
  </w:p>
  <w:p w14:paraId="6D0B4C79" w14:textId="77777777" w:rsidR="00E34F33" w:rsidRDefault="00E34F33" w:rsidP="00E34F33">
    <w:pPr>
      <w:pStyle w:val="Pidipagina"/>
    </w:pPr>
    <w:r>
      <w:rPr>
        <w:noProof/>
        <w:lang w:val="it-IT" w:eastAsia="it-IT"/>
      </w:rPr>
      <w:drawing>
        <wp:inline distT="0" distB="0" distL="0" distR="0" wp14:anchorId="35531963" wp14:editId="5001B7C4">
          <wp:extent cx="6120130" cy="996562"/>
          <wp:effectExtent l="0" t="0" r="0" b="0"/>
          <wp:docPr id="3" name="Immagine 3" descr="http://www.regione.piemonte.it/europa2020/im/grafica/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e.piemonte.it/europa2020/im/grafica/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1B491" w14:textId="77777777" w:rsidR="00291918" w:rsidRPr="00A6560F" w:rsidRDefault="009A063A" w:rsidP="00762E36">
    <w:pPr>
      <w:pStyle w:val="Pidipagina"/>
      <w:ind w:right="360"/>
      <w:rPr>
        <w:rFonts w:ascii="Helvetica" w:hAnsi="Helvetica"/>
      </w:rPr>
    </w:pPr>
  </w:p>
  <w:p w14:paraId="3BF90D32" w14:textId="77777777" w:rsidR="00291918" w:rsidRPr="00A6560F" w:rsidRDefault="009A063A" w:rsidP="00762E36">
    <w:pPr>
      <w:pStyle w:val="Pidipagina"/>
      <w:ind w:right="36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A203" w14:textId="77777777" w:rsidR="00062CDD" w:rsidRDefault="00062CDD" w:rsidP="001D42C1">
      <w:r>
        <w:separator/>
      </w:r>
    </w:p>
  </w:footnote>
  <w:footnote w:type="continuationSeparator" w:id="0">
    <w:p w14:paraId="10B6CB85" w14:textId="77777777" w:rsidR="00062CDD" w:rsidRDefault="00062CDD" w:rsidP="001D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6A30" w14:textId="77777777" w:rsidR="001D42C1" w:rsidRDefault="001D42C1" w:rsidP="001D42C1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3F5C71A1" w14:textId="77777777" w:rsidR="00E34F33" w:rsidRDefault="00E34F33" w:rsidP="00E34F33">
    <w:pPr>
      <w:pStyle w:val="Intestazione"/>
    </w:pPr>
    <w:r>
      <w:rPr>
        <w:noProof/>
        <w:lang w:val="it-IT" w:eastAsia="it-IT"/>
      </w:rPr>
      <w:drawing>
        <wp:inline distT="0" distB="0" distL="0" distR="0" wp14:anchorId="1743AE25" wp14:editId="1A7C804F">
          <wp:extent cx="6120130" cy="1355599"/>
          <wp:effectExtent l="0" t="0" r="0" b="0"/>
          <wp:docPr id="4" name="Immagine 4" descr="http://www.regione.piemonte.it/europa2020/im/grafica/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egione.piemonte.it/europa2020/im/grafica/test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5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FFE2F" w14:textId="77777777" w:rsidR="001D42C1" w:rsidRDefault="001D42C1" w:rsidP="001D42C1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6C5"/>
    <w:multiLevelType w:val="hybridMultilevel"/>
    <w:tmpl w:val="F5F43516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17D"/>
    <w:multiLevelType w:val="hybridMultilevel"/>
    <w:tmpl w:val="77E4F8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34D"/>
    <w:multiLevelType w:val="hybridMultilevel"/>
    <w:tmpl w:val="6B2019FA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4C7C"/>
    <w:multiLevelType w:val="hybridMultilevel"/>
    <w:tmpl w:val="EDC2A95C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412A7"/>
    <w:multiLevelType w:val="hybridMultilevel"/>
    <w:tmpl w:val="86ACF29E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C1"/>
    <w:rsid w:val="0003736E"/>
    <w:rsid w:val="00062CDD"/>
    <w:rsid w:val="00083109"/>
    <w:rsid w:val="001D42C1"/>
    <w:rsid w:val="002C4AB8"/>
    <w:rsid w:val="003A2EE9"/>
    <w:rsid w:val="004B0806"/>
    <w:rsid w:val="00520DDA"/>
    <w:rsid w:val="0081002C"/>
    <w:rsid w:val="008373E1"/>
    <w:rsid w:val="009A0F9E"/>
    <w:rsid w:val="00BB5F4A"/>
    <w:rsid w:val="00C436D5"/>
    <w:rsid w:val="00CB2F77"/>
    <w:rsid w:val="00E34F33"/>
    <w:rsid w:val="00EE1D1A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5A2FA4"/>
  <w15:docId w15:val="{9A9EC0E1-5639-4BE2-8D01-45FBD1F1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D42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42C1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C1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unhideWhenUsed/>
    <w:rsid w:val="001D4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D42C1"/>
  </w:style>
  <w:style w:type="paragraph" w:styleId="Intestazione">
    <w:name w:val="header"/>
    <w:basedOn w:val="Normale"/>
    <w:link w:val="Intestazione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C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3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Forlenza</dc:creator>
  <cp:lastModifiedBy>Anna Forlenza</cp:lastModifiedBy>
  <cp:revision>2</cp:revision>
  <cp:lastPrinted>2016-09-12T15:06:00Z</cp:lastPrinted>
  <dcterms:created xsi:type="dcterms:W3CDTF">2020-09-23T11:29:00Z</dcterms:created>
  <dcterms:modified xsi:type="dcterms:W3CDTF">2020-09-23T11:29:00Z</dcterms:modified>
</cp:coreProperties>
</file>